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1259"/>
        <w:gridCol w:w="1194"/>
      </w:tblGrid>
      <w:tr w:rsidR="003E5E73" w:rsidRPr="00625C97" w:rsidTr="00DF0093">
        <w:tc>
          <w:tcPr>
            <w:tcW w:w="9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E5E73" w:rsidRPr="00625C97" w:rsidRDefault="003E5E73">
            <w:pPr>
              <w:keepNext/>
              <w:spacing w:after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Wyższa Szkoła Biznesu w Dąbrowie Górniczej</w:t>
            </w:r>
          </w:p>
          <w:p w:rsidR="003E5E73" w:rsidRPr="00625C97" w:rsidRDefault="003E5E73">
            <w:pPr>
              <w:keepNext/>
              <w:spacing w:after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3E5E73" w:rsidRPr="00625C97" w:rsidTr="00DF0093">
        <w:tc>
          <w:tcPr>
            <w:tcW w:w="9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keepNext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Kierunek studiów: Fizjoterapia</w:t>
            </w:r>
          </w:p>
        </w:tc>
      </w:tr>
      <w:tr w:rsidR="003E5E73" w:rsidRPr="00625C97" w:rsidTr="00DF0093">
        <w:tc>
          <w:tcPr>
            <w:tcW w:w="9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keepNext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Moduł / przedmiot: </w:t>
            </w:r>
            <w:r w:rsidR="00625C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</w:t>
            </w:r>
            <w:r w:rsidR="00625C97" w:rsidRPr="00625C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odstawy fizjoterapii </w:t>
            </w:r>
            <w:r w:rsidR="00E8035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klinicznej </w:t>
            </w:r>
            <w:r w:rsidR="00625C97" w:rsidRPr="00625C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 intensywnej terapii</w:t>
            </w:r>
          </w:p>
        </w:tc>
      </w:tr>
      <w:tr w:rsidR="003E5E73" w:rsidRPr="00625C97" w:rsidTr="00DF0093">
        <w:tc>
          <w:tcPr>
            <w:tcW w:w="9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keepNext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="0098716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ogólnoakademicki</w:t>
            </w:r>
            <w:proofErr w:type="spellEnd"/>
            <w:r w:rsidR="00987165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5E73" w:rsidRPr="00625C97" w:rsidTr="00DF0093">
        <w:tc>
          <w:tcPr>
            <w:tcW w:w="9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keepNext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3E5E73" w:rsidRPr="00625C97" w:rsidTr="00DF0093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keepNext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73" w:rsidRPr="00625C97" w:rsidRDefault="003E5E73">
            <w:pPr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73" w:rsidRPr="00625C97" w:rsidRDefault="003E5E73">
            <w:pPr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E73" w:rsidRPr="00625C97" w:rsidRDefault="003E5E73">
            <w:pPr>
              <w:spacing w:after="0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3E5E73" w:rsidRPr="00625C97" w:rsidTr="00240C94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73" w:rsidRPr="00625C97" w:rsidRDefault="003E5E73">
            <w:pPr>
              <w:snapToGrid w:val="0"/>
              <w:spacing w:after="0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keepNext/>
              <w:spacing w:after="0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73" w:rsidRPr="00625C97" w:rsidRDefault="003E5E73">
            <w:pPr>
              <w:keepNext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FFFFFF"/>
          </w:tcPr>
          <w:p w:rsidR="003E5E73" w:rsidRPr="00240C94" w:rsidRDefault="003E5E73">
            <w:pPr>
              <w:spacing w:after="0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40C94">
              <w:rPr>
                <w:rFonts w:ascii="Arial Narrow" w:hAnsi="Arial Narrow" w:cs="Arial Narrow"/>
                <w:b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5E73" w:rsidRPr="00625C97" w:rsidRDefault="003E5E73">
            <w:pPr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V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spacing w:after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VI</w:t>
            </w:r>
          </w:p>
        </w:tc>
      </w:tr>
      <w:tr w:rsidR="003E5E73" w:rsidRPr="00625C97" w:rsidTr="00240C94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73" w:rsidRPr="00625C97" w:rsidRDefault="003E5E73">
            <w:pPr>
              <w:keepNext/>
              <w:spacing w:after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Studia stacjonarne</w:t>
            </w:r>
          </w:p>
          <w:p w:rsidR="003E5E73" w:rsidRPr="00625C97" w:rsidRDefault="003E5E73">
            <w:pPr>
              <w:keepNext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Cs/>
                <w:sz w:val="20"/>
                <w:szCs w:val="20"/>
              </w:rPr>
              <w:t>(w/</w:t>
            </w:r>
            <w:proofErr w:type="spellStart"/>
            <w:r w:rsidRPr="00625C97">
              <w:rPr>
                <w:rFonts w:ascii="Arial Narrow" w:hAnsi="Arial Narrow" w:cs="Arial Narrow"/>
                <w:bCs/>
                <w:sz w:val="20"/>
                <w:szCs w:val="20"/>
              </w:rPr>
              <w:t>ćw</w:t>
            </w:r>
            <w:proofErr w:type="spellEnd"/>
            <w:r w:rsidRPr="00625C97">
              <w:rPr>
                <w:rFonts w:ascii="Arial Narrow" w:hAnsi="Arial Narrow" w:cs="Arial Narrow"/>
                <w:bCs/>
                <w:sz w:val="20"/>
                <w:szCs w:val="20"/>
              </w:rPr>
              <w:t>/lab/</w:t>
            </w:r>
            <w:proofErr w:type="spellStart"/>
            <w:r w:rsidRPr="00625C97">
              <w:rPr>
                <w:rFonts w:ascii="Arial Narrow" w:hAnsi="Arial Narrow" w:cs="Arial Narrow"/>
                <w:bCs/>
                <w:sz w:val="20"/>
                <w:szCs w:val="20"/>
              </w:rPr>
              <w:t>pr</w:t>
            </w:r>
            <w:proofErr w:type="spellEnd"/>
            <w:r w:rsidRPr="00625C97">
              <w:rPr>
                <w:rFonts w:ascii="Arial Narrow" w:hAnsi="Arial Narrow" w:cs="Arial Narrow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73" w:rsidRPr="00625C97" w:rsidRDefault="003E5E73">
            <w:pPr>
              <w:snapToGrid w:val="0"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5E73" w:rsidRPr="00625C97" w:rsidRDefault="003E5E73">
            <w:pPr>
              <w:snapToGrid w:val="0"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FFFFFF"/>
            <w:vAlign w:val="center"/>
          </w:tcPr>
          <w:p w:rsidR="003E5E73" w:rsidRPr="00240C94" w:rsidRDefault="004D7748">
            <w:pPr>
              <w:snapToGrid w:val="0"/>
              <w:spacing w:after="0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40C94">
              <w:rPr>
                <w:rFonts w:ascii="Arial Narrow" w:hAnsi="Arial Narrow" w:cs="Arial Narrow"/>
                <w:b/>
                <w:sz w:val="20"/>
                <w:szCs w:val="20"/>
              </w:rPr>
              <w:t>8ćw/8</w:t>
            </w:r>
            <w:r w:rsidR="009F5133">
              <w:rPr>
                <w:rFonts w:ascii="Arial Narrow" w:hAnsi="Arial Narrow" w:cs="Arial Narrow"/>
                <w:b/>
                <w:sz w:val="20"/>
                <w:szCs w:val="20"/>
              </w:rPr>
              <w:t>ćwk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5E73" w:rsidRPr="00625C97" w:rsidRDefault="003E5E73">
            <w:pPr>
              <w:snapToGrid w:val="0"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73" w:rsidRPr="00625C97" w:rsidRDefault="003E5E73">
            <w:pPr>
              <w:snapToGrid w:val="0"/>
              <w:spacing w:after="0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73" w:rsidRPr="00625C97" w:rsidRDefault="003E5E73">
            <w:pPr>
              <w:snapToGrid w:val="0"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5E73" w:rsidRPr="00625C97" w:rsidTr="00240C94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73" w:rsidRPr="00625C97" w:rsidRDefault="003E5E73">
            <w:pPr>
              <w:keepNext/>
              <w:spacing w:after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Studia niestacjonarne</w:t>
            </w:r>
          </w:p>
          <w:p w:rsidR="003E5E73" w:rsidRPr="00625C97" w:rsidRDefault="003E5E73">
            <w:pPr>
              <w:keepNext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Cs/>
                <w:sz w:val="20"/>
                <w:szCs w:val="20"/>
              </w:rPr>
              <w:t>(w/</w:t>
            </w:r>
            <w:proofErr w:type="spellStart"/>
            <w:r w:rsidRPr="00625C97">
              <w:rPr>
                <w:rFonts w:ascii="Arial Narrow" w:hAnsi="Arial Narrow" w:cs="Arial Narrow"/>
                <w:bCs/>
                <w:sz w:val="20"/>
                <w:szCs w:val="20"/>
              </w:rPr>
              <w:t>ćw</w:t>
            </w:r>
            <w:proofErr w:type="spellEnd"/>
            <w:r w:rsidRPr="00625C97">
              <w:rPr>
                <w:rFonts w:ascii="Arial Narrow" w:hAnsi="Arial Narrow" w:cs="Arial Narrow"/>
                <w:bCs/>
                <w:sz w:val="20"/>
                <w:szCs w:val="20"/>
              </w:rPr>
              <w:t>/lab/</w:t>
            </w:r>
            <w:proofErr w:type="spellStart"/>
            <w:r w:rsidRPr="00625C97">
              <w:rPr>
                <w:rFonts w:ascii="Arial Narrow" w:hAnsi="Arial Narrow" w:cs="Arial Narrow"/>
                <w:bCs/>
                <w:sz w:val="20"/>
                <w:szCs w:val="20"/>
              </w:rPr>
              <w:t>pr</w:t>
            </w:r>
            <w:proofErr w:type="spellEnd"/>
            <w:r w:rsidRPr="00625C97">
              <w:rPr>
                <w:rFonts w:ascii="Arial Narrow" w:hAnsi="Arial Narrow" w:cs="Arial Narrow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73" w:rsidRPr="00625C97" w:rsidRDefault="003E5E73">
            <w:pPr>
              <w:snapToGrid w:val="0"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5E73" w:rsidRPr="00625C97" w:rsidRDefault="003E5E73">
            <w:pPr>
              <w:snapToGrid w:val="0"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FFFFFF"/>
            <w:vAlign w:val="center"/>
          </w:tcPr>
          <w:p w:rsidR="003E5E73" w:rsidRPr="00240C94" w:rsidRDefault="003E5E73">
            <w:pPr>
              <w:snapToGrid w:val="0"/>
              <w:spacing w:after="0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5E73" w:rsidRPr="00625C97" w:rsidRDefault="003E5E73">
            <w:pPr>
              <w:snapToGrid w:val="0"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E73" w:rsidRPr="00625C97" w:rsidRDefault="003E5E73">
            <w:pPr>
              <w:snapToGrid w:val="0"/>
              <w:spacing w:after="0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E73" w:rsidRPr="00625C97" w:rsidRDefault="003E5E73">
            <w:pPr>
              <w:snapToGrid w:val="0"/>
              <w:spacing w:after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5E73" w:rsidRPr="00625C97" w:rsidTr="00DF0093">
        <w:trPr>
          <w:cantSplit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keepNext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WYKŁADOWCA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5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E73" w:rsidRPr="00625C97" w:rsidRDefault="003E5E73">
            <w:pPr>
              <w:snapToGrid w:val="0"/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Dr n. med. Izabela Chanek</w:t>
            </w:r>
          </w:p>
        </w:tc>
      </w:tr>
      <w:tr w:rsidR="003E5E73" w:rsidRPr="00625C97" w:rsidTr="00DF0093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FORMA ZAJĘĆ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9F5133">
            <w:pPr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Ć</w:t>
            </w:r>
            <w:r w:rsidR="003E5E73" w:rsidRPr="00625C97">
              <w:rPr>
                <w:rFonts w:ascii="Arial Narrow" w:hAnsi="Arial Narrow" w:cs="Arial Narrow"/>
                <w:sz w:val="20"/>
                <w:szCs w:val="20"/>
              </w:rPr>
              <w:t>wiczenia</w:t>
            </w:r>
            <w:r>
              <w:rPr>
                <w:rFonts w:ascii="Arial Narrow" w:hAnsi="Arial Narrow" w:cs="Arial Narrow"/>
                <w:sz w:val="20"/>
                <w:szCs w:val="20"/>
              </w:rPr>
              <w:t>/ćwiczenia kliniczne</w:t>
            </w:r>
          </w:p>
        </w:tc>
      </w:tr>
      <w:tr w:rsidR="003E5E73" w:rsidRPr="00625C97" w:rsidTr="00DF0093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keepNext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CELE PRZEDMIOTU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5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5E73" w:rsidRPr="00625C97" w:rsidTr="00DF0093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E73" w:rsidRPr="00625C97" w:rsidRDefault="003E5E73">
            <w:pPr>
              <w:keepNext/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E73" w:rsidRPr="00625C97" w:rsidRDefault="003E5E73">
            <w:pPr>
              <w:autoSpaceDE w:val="0"/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E73" w:rsidRPr="00625C97" w:rsidRDefault="003E5E73">
            <w:pPr>
              <w:autoSpaceDE w:val="0"/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5E73" w:rsidRPr="00625C97" w:rsidRDefault="003E5E73">
            <w:pPr>
              <w:autoSpaceDE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Sposób weryfikacji efektu</w:t>
            </w:r>
          </w:p>
        </w:tc>
      </w:tr>
      <w:tr w:rsidR="003E5E73" w:rsidRPr="00625C97" w:rsidTr="00DF0093">
        <w:trPr>
          <w:trHeight w:val="288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keepNext/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autoSpaceDE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autoSpaceDE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obszarowych</w:t>
            </w:r>
          </w:p>
        </w:tc>
        <w:tc>
          <w:tcPr>
            <w:tcW w:w="5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autoSpaceDE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Wiedza</w:t>
            </w:r>
          </w:p>
        </w:tc>
      </w:tr>
      <w:tr w:rsidR="003E5E73" w:rsidRPr="00625C97" w:rsidTr="00DF0093">
        <w:trPr>
          <w:trHeight w:val="288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 w:rsidP="00625C97">
            <w:pPr>
              <w:keepNext/>
              <w:numPr>
                <w:ilvl w:val="0"/>
                <w:numId w:val="4"/>
              </w:numPr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Default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FIZ_W07</w:t>
            </w:r>
          </w:p>
          <w:p w:rsidR="009F5133" w:rsidRPr="00625C97" w:rsidRDefault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FIZ_W08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M1_W03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625C97">
            <w:pPr>
              <w:autoSpaceDE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eastAsia="Verdana" w:hAnsi="Arial Narrow" w:cs="Verdana"/>
                <w:sz w:val="20"/>
                <w:szCs w:val="20"/>
              </w:rPr>
              <w:t>p</w:t>
            </w:r>
            <w:r w:rsidR="003E5E73" w:rsidRPr="00625C97">
              <w:rPr>
                <w:rFonts w:ascii="Arial Narrow" w:eastAsia="Verdana" w:hAnsi="Arial Narrow" w:cs="Verdana"/>
                <w:sz w:val="20"/>
                <w:szCs w:val="20"/>
              </w:rPr>
              <w:t>osiadanie przez studenta wiedzy na temat organizacji, struktury i zadań oddziału intensywnej terapii (OIT), a także podstawowych przyczyn zagrożenia życia u krytycznie chorych</w:t>
            </w:r>
            <w:r>
              <w:rPr>
                <w:rFonts w:ascii="Arial Narrow" w:eastAsia="Verdana" w:hAnsi="Arial Narrow" w:cs="Verdana"/>
                <w:sz w:val="20"/>
                <w:szCs w:val="20"/>
              </w:rPr>
              <w:t>,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5E73" w:rsidRPr="00625C97" w:rsidTr="00625C97">
        <w:trPr>
          <w:trHeight w:val="221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 w:rsidP="00625C97">
            <w:pPr>
              <w:keepNext/>
              <w:numPr>
                <w:ilvl w:val="0"/>
                <w:numId w:val="4"/>
              </w:numPr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133" w:rsidRDefault="009F5133" w:rsidP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FIZ_W07</w:t>
            </w:r>
          </w:p>
          <w:p w:rsidR="003E5E73" w:rsidRPr="00625C97" w:rsidRDefault="009F5133" w:rsidP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FIZ_W08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M1_W03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625C97">
            <w:pPr>
              <w:autoSpaceDE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eastAsia="Verdana" w:hAnsi="Arial Narrow" w:cs="Verdana"/>
                <w:sz w:val="20"/>
                <w:szCs w:val="20"/>
              </w:rPr>
              <w:t>u</w:t>
            </w:r>
            <w:r w:rsidR="003E5E73" w:rsidRPr="00625C97">
              <w:rPr>
                <w:rFonts w:ascii="Arial Narrow" w:eastAsia="Verdana" w:hAnsi="Arial Narrow" w:cs="Verdana"/>
                <w:sz w:val="20"/>
                <w:szCs w:val="20"/>
              </w:rPr>
              <w:t>zyskanie przez studenta wiedzy i umiejętności z zakresu powszechnie stosowanych metod intensywnego nadzoru, opieki i terapii a także  interpretacji podstawowych jednostek i zespołów chorobowych z uwzględnieniem specyfiki leczenia usprawniającego pacjentów w OIT</w:t>
            </w:r>
            <w:r>
              <w:rPr>
                <w:rFonts w:ascii="Arial Narrow" w:eastAsia="Verdana" w:hAnsi="Arial Narrow" w:cs="Verdana"/>
                <w:sz w:val="20"/>
                <w:szCs w:val="20"/>
              </w:rPr>
              <w:t>,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25C97" w:rsidRPr="00625C97" w:rsidTr="00625C97">
        <w:trPr>
          <w:trHeight w:val="288"/>
        </w:trPr>
        <w:tc>
          <w:tcPr>
            <w:tcW w:w="94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97" w:rsidRPr="00625C97" w:rsidRDefault="00625C97">
            <w:pPr>
              <w:autoSpaceDE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Umiejętności</w:t>
            </w:r>
          </w:p>
        </w:tc>
      </w:tr>
      <w:tr w:rsidR="003E5E73" w:rsidRPr="00625C97" w:rsidTr="00DF0093">
        <w:trPr>
          <w:trHeight w:val="288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 w:rsidP="00625C97">
            <w:pPr>
              <w:keepNext/>
              <w:numPr>
                <w:ilvl w:val="0"/>
                <w:numId w:val="4"/>
              </w:numPr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FIZ_U07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M1_U04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eastAsia="Verdana" w:hAnsi="Arial Narrow" w:cs="Verdana"/>
                <w:sz w:val="20"/>
                <w:szCs w:val="20"/>
              </w:rPr>
              <w:t>posiada umiejętność ogólnej oceny stanu pacjenta,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5E73" w:rsidRPr="00625C97" w:rsidTr="00DF0093">
        <w:trPr>
          <w:trHeight w:val="288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 w:rsidP="00625C97">
            <w:pPr>
              <w:keepNext/>
              <w:numPr>
                <w:ilvl w:val="0"/>
                <w:numId w:val="4"/>
              </w:numPr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Default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FIZ_U08</w:t>
            </w:r>
          </w:p>
          <w:p w:rsidR="009F5133" w:rsidRDefault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FIZ_U09</w:t>
            </w:r>
          </w:p>
          <w:p w:rsidR="009F5133" w:rsidRPr="00625C97" w:rsidRDefault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FIZ_U10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Default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M1_U05</w:t>
            </w:r>
          </w:p>
          <w:p w:rsidR="009F5133" w:rsidRDefault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M1_U04</w:t>
            </w:r>
          </w:p>
          <w:p w:rsidR="009F5133" w:rsidRPr="00625C97" w:rsidRDefault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M1_U03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autoSpaceDE w:val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eastAsia="Verdana" w:hAnsi="Arial Narrow" w:cs="Verdana"/>
                <w:sz w:val="20"/>
                <w:szCs w:val="20"/>
              </w:rPr>
              <w:t>potrafi samodzielnie, bezpiecznie poruszać się po OIT a dzięki znajomości stanowiska do intensywnej terapii, stosowanych procedur, a także występujących jednostek chorobowych, potrafi rozpoznawać  potrzeby zdrowotne pacjenta</w:t>
            </w:r>
            <w:r w:rsidR="00625C97">
              <w:rPr>
                <w:rFonts w:ascii="Arial Narrow" w:eastAsia="Verdana" w:hAnsi="Arial Narrow" w:cs="Verdana"/>
                <w:sz w:val="20"/>
                <w:szCs w:val="20"/>
              </w:rPr>
              <w:t>,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DF0093" w:rsidRDefault="00DF0093">
      <w:pPr>
        <w:rPr>
          <w:rFonts w:ascii="Arial Narrow" w:hAnsi="Arial Narrow"/>
          <w:sz w:val="20"/>
          <w:szCs w:val="20"/>
        </w:rPr>
      </w:pPr>
    </w:p>
    <w:p w:rsidR="00625C97" w:rsidRDefault="00625C97">
      <w:pPr>
        <w:rPr>
          <w:rFonts w:ascii="Arial Narrow" w:hAnsi="Arial Narrow"/>
          <w:sz w:val="20"/>
          <w:szCs w:val="20"/>
        </w:rPr>
      </w:pPr>
    </w:p>
    <w:p w:rsidR="00625C97" w:rsidRDefault="00625C97">
      <w:pPr>
        <w:rPr>
          <w:rFonts w:ascii="Arial Narrow" w:hAnsi="Arial Narrow"/>
          <w:sz w:val="20"/>
          <w:szCs w:val="20"/>
        </w:rPr>
      </w:pPr>
    </w:p>
    <w:p w:rsidR="00625C97" w:rsidRPr="00625C97" w:rsidRDefault="00625C97">
      <w:pPr>
        <w:rPr>
          <w:rFonts w:ascii="Arial Narrow" w:hAnsi="Arial Narrow"/>
          <w:sz w:val="20"/>
          <w:szCs w:val="20"/>
        </w:rPr>
      </w:pPr>
    </w:p>
    <w:tbl>
      <w:tblPr>
        <w:tblW w:w="9445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709"/>
        <w:gridCol w:w="425"/>
        <w:gridCol w:w="1134"/>
        <w:gridCol w:w="991"/>
        <w:gridCol w:w="2269"/>
        <w:gridCol w:w="2571"/>
      </w:tblGrid>
      <w:tr w:rsidR="00625C97" w:rsidRPr="00625C97" w:rsidTr="00625C97">
        <w:trPr>
          <w:trHeight w:val="288"/>
        </w:trPr>
        <w:tc>
          <w:tcPr>
            <w:tcW w:w="9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97" w:rsidRPr="00625C97" w:rsidRDefault="00625C97">
            <w:pPr>
              <w:autoSpaceDE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lastRenderedPageBreak/>
              <w:t>Kompetencje społeczne</w:t>
            </w:r>
          </w:p>
        </w:tc>
      </w:tr>
      <w:tr w:rsidR="003E5E73" w:rsidRPr="00625C97" w:rsidTr="00DF0093">
        <w:trPr>
          <w:trHeight w:val="288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 w:rsidP="00625C97">
            <w:pPr>
              <w:keepNext/>
              <w:numPr>
                <w:ilvl w:val="0"/>
                <w:numId w:val="4"/>
              </w:numPr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Default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FIZ_K04</w:t>
            </w:r>
          </w:p>
          <w:p w:rsidR="009F5133" w:rsidRPr="00625C97" w:rsidRDefault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FIZ_K03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Default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M1_K03</w:t>
            </w:r>
          </w:p>
          <w:p w:rsidR="009F5133" w:rsidRPr="00625C97" w:rsidRDefault="009F513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M1_K03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autoSpaceDE w:val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eastAsia="Verdana" w:hAnsi="Arial Narrow" w:cs="Verdana"/>
                <w:sz w:val="20"/>
                <w:szCs w:val="20"/>
              </w:rPr>
              <w:t>posiada umiejętność komunikacji z pacjentem i jego rodziną z poszanowaniem ich godności , a także komunikowania się i efektywnej pracy w interdyscyplinarnym zespole opiekującym się pacjentem na OIT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autoSpaceDE w:val="0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5E73" w:rsidRPr="00625C97" w:rsidTr="00DF0093">
        <w:trPr>
          <w:trHeight w:val="425"/>
        </w:trPr>
        <w:tc>
          <w:tcPr>
            <w:tcW w:w="9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 w:rsidP="00625C97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</w:tc>
      </w:tr>
      <w:tr w:rsidR="003E5E73" w:rsidRPr="00625C97" w:rsidTr="00DF0093">
        <w:trPr>
          <w:trHeight w:val="283"/>
        </w:trPr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Stacjonarne</w:t>
            </w:r>
          </w:p>
          <w:p w:rsidR="009F5133" w:rsidRDefault="009F5133" w:rsidP="009F513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udział w wykładach = </w:t>
            </w:r>
          </w:p>
          <w:p w:rsidR="009F5133" w:rsidRDefault="009F5133" w:rsidP="009F513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udział w ćwiczeniach = 16</w:t>
            </w:r>
          </w:p>
          <w:p w:rsidR="009F5133" w:rsidRDefault="009F5133" w:rsidP="009F513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przygotowanie do ćwiczeń = 10</w:t>
            </w:r>
          </w:p>
          <w:p w:rsidR="009F5133" w:rsidRDefault="009F5133" w:rsidP="009F513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przygotowanie do wykładu = </w:t>
            </w:r>
          </w:p>
          <w:p w:rsidR="009F5133" w:rsidRDefault="009F5133" w:rsidP="009F513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przygotowanie do egzaminu = </w:t>
            </w:r>
          </w:p>
          <w:p w:rsidR="009F5133" w:rsidRDefault="009F5133" w:rsidP="009F513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realizacja zadań projektowych =</w:t>
            </w:r>
          </w:p>
          <w:p w:rsidR="009F5133" w:rsidRDefault="009F5133" w:rsidP="009F513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e-learning =</w:t>
            </w:r>
          </w:p>
          <w:p w:rsidR="009F5133" w:rsidRDefault="009F5133" w:rsidP="009F513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zaliczenie/egzamin =2</w:t>
            </w:r>
          </w:p>
          <w:p w:rsidR="009F5133" w:rsidRDefault="009F5133" w:rsidP="009F513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inne  (określ jakie) = </w:t>
            </w:r>
          </w:p>
          <w:p w:rsidR="009F5133" w:rsidRDefault="009F5133" w:rsidP="009F513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RAZEM: 28</w:t>
            </w:r>
          </w:p>
          <w:p w:rsidR="009F5133" w:rsidRDefault="009F5133" w:rsidP="009F513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Liczba punktów  ECTS: 1</w:t>
            </w:r>
          </w:p>
          <w:p w:rsidR="009F5133" w:rsidRDefault="009F5133" w:rsidP="009F513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w tym w ramach zajęć praktycznych:1</w:t>
            </w:r>
          </w:p>
          <w:p w:rsidR="003E5E73" w:rsidRPr="00625C97" w:rsidRDefault="003E5E73">
            <w:pPr>
              <w:spacing w:after="0"/>
              <w:ind w:left="600" w:hanging="60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Niestacjonarne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udział w wykładach = 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udział w ćwiczeniach = 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przygotowanie do ćwiczeń = 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przygotowanie do wykładu = 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przygotowanie do egzaminu = 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realizacja zadań projektowych =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e-learning =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zaliczenie/egzamin =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inne  (określ jakie) = 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RAZEM: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Liczba punktów  ECTS: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w tym w ramach zajęć praktycznych:</w:t>
            </w:r>
          </w:p>
          <w:p w:rsidR="003E5E73" w:rsidRPr="00625C97" w:rsidRDefault="003E5E73">
            <w:pPr>
              <w:spacing w:after="0"/>
              <w:ind w:left="600" w:hanging="60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3E5E73" w:rsidRPr="00625C97" w:rsidTr="00DF0093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WARUNKI WSTĘPNE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snapToGrid w:val="0"/>
              <w:spacing w:after="0"/>
              <w:ind w:left="441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5E73" w:rsidRPr="00625C97" w:rsidTr="00DF0093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TREŚCI PRZEDMIOTU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(</w:t>
            </w: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z podziałem na 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zajęcia w formie bezpośredniej i e-learning)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 w:rsidP="00625C97">
            <w:pPr>
              <w:autoSpaceDE w:val="0"/>
              <w:spacing w:after="0"/>
              <w:jc w:val="both"/>
              <w:textAlignment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Treści realizowane w formie bezpośredniej: </w:t>
            </w:r>
          </w:p>
          <w:p w:rsidR="003E5E73" w:rsidRPr="00625C97" w:rsidRDefault="003E5E73">
            <w:pPr>
              <w:autoSpaceDE w:val="0"/>
              <w:spacing w:after="0"/>
              <w:ind w:left="157"/>
              <w:jc w:val="both"/>
              <w:textAlignment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3E5E73" w:rsidRPr="00625C97" w:rsidRDefault="003E5E73">
            <w:pPr>
              <w:autoSpaceDE w:val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eastAsia="Verdana" w:hAnsi="Arial Narrow" w:cs="Verdana"/>
                <w:sz w:val="20"/>
                <w:szCs w:val="20"/>
              </w:rPr>
              <w:t xml:space="preserve">Organizacja, struktura i zadania oddziałów anestezjologii i intensywnej terapii zakres działania, definicje, wskazania do leczenia oraz kwalifikacja chorych do OIT standardy postępowania, monitorowania oraz wspomagania funkcji życiowych pacjentów w OIT procedury diagnostyczne, lecznicze i </w:t>
            </w:r>
            <w:r w:rsidR="00625C97">
              <w:rPr>
                <w:rFonts w:ascii="Arial Narrow" w:eastAsia="Verdana" w:hAnsi="Arial Narrow" w:cs="Verdana"/>
                <w:sz w:val="20"/>
                <w:szCs w:val="20"/>
              </w:rPr>
              <w:t xml:space="preserve">pielęgnacyjne wykonywane w OIT, </w:t>
            </w:r>
            <w:r w:rsidRPr="00625C97">
              <w:rPr>
                <w:rFonts w:ascii="Arial Narrow" w:eastAsia="Verdana" w:hAnsi="Arial Narrow" w:cs="Verdana"/>
                <w:sz w:val="20"/>
                <w:szCs w:val="20"/>
              </w:rPr>
              <w:t>rodzaje czynności medycznych wykonywanych w OIT</w:t>
            </w:r>
            <w:r w:rsidR="00625C97">
              <w:rPr>
                <w:rFonts w:ascii="Arial Narrow" w:eastAsia="Verdana" w:hAnsi="Arial Narrow" w:cs="Verdana"/>
                <w:sz w:val="20"/>
                <w:szCs w:val="20"/>
              </w:rPr>
              <w:t>.</w:t>
            </w:r>
          </w:p>
          <w:p w:rsidR="003E5E73" w:rsidRPr="00625C97" w:rsidRDefault="003E5E73" w:rsidP="00625C97">
            <w:pPr>
              <w:autoSpaceDE w:val="0"/>
              <w:spacing w:after="0"/>
              <w:jc w:val="both"/>
              <w:textAlignment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Treści realizowane w formie e-learning:</w:t>
            </w:r>
          </w:p>
        </w:tc>
      </w:tr>
      <w:tr w:rsidR="003E5E73" w:rsidRPr="00625C97" w:rsidTr="00DF0093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 xml:space="preserve">LITERATURA 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OBOWIĄZKOWA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 w:rsidP="00625C97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Intensywna Terapia</w:t>
            </w:r>
            <w:r w:rsidR="00625C97">
              <w:rPr>
                <w:rFonts w:ascii="Arial Narrow" w:hAnsi="Arial Narrow" w:cs="Arial Narrow"/>
                <w:sz w:val="20"/>
                <w:szCs w:val="20"/>
              </w:rPr>
              <w:t>,</w:t>
            </w: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 P.L Marino 2009 </w:t>
            </w:r>
          </w:p>
          <w:p w:rsidR="003E5E73" w:rsidRPr="00625C97" w:rsidRDefault="00625C97" w:rsidP="00625C97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Intensywna Terapia dorosłych, </w:t>
            </w:r>
            <w:r w:rsidR="003E5E73" w:rsidRPr="00625C97">
              <w:rPr>
                <w:rFonts w:ascii="Arial Narrow" w:hAnsi="Arial Narrow" w:cs="Arial Narrow"/>
                <w:sz w:val="20"/>
                <w:szCs w:val="20"/>
              </w:rPr>
              <w:t xml:space="preserve"> Z. Rybicki </w:t>
            </w:r>
            <w:proofErr w:type="spellStart"/>
            <w:r w:rsidR="003E5E73" w:rsidRPr="00625C97">
              <w:rPr>
                <w:rFonts w:ascii="Arial Narrow" w:hAnsi="Arial Narrow" w:cs="Arial Narrow"/>
                <w:sz w:val="20"/>
                <w:szCs w:val="20"/>
              </w:rPr>
              <w:t>Makmed</w:t>
            </w:r>
            <w:proofErr w:type="spellEnd"/>
            <w:r w:rsidR="003E5E73" w:rsidRPr="00625C97">
              <w:rPr>
                <w:rFonts w:ascii="Arial Narrow" w:hAnsi="Arial Narrow" w:cs="Arial Narrow"/>
                <w:sz w:val="20"/>
                <w:szCs w:val="20"/>
              </w:rPr>
              <w:t xml:space="preserve"> Lublin 2009</w:t>
            </w:r>
          </w:p>
          <w:p w:rsidR="003E5E73" w:rsidRPr="00625C97" w:rsidRDefault="003E5E73" w:rsidP="00625C97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Standardy i procedury </w:t>
            </w:r>
            <w:r w:rsidR="00625C97" w:rsidRPr="00625C97">
              <w:rPr>
                <w:rFonts w:ascii="Arial Narrow" w:hAnsi="Arial Narrow" w:cs="Arial Narrow"/>
                <w:sz w:val="20"/>
                <w:szCs w:val="20"/>
              </w:rPr>
              <w:t>pielęgnowania</w:t>
            </w: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 chorych</w:t>
            </w:r>
            <w:r w:rsidR="00625C97">
              <w:rPr>
                <w:rFonts w:ascii="Arial Narrow" w:hAnsi="Arial Narrow" w:cs="Arial Narrow"/>
                <w:sz w:val="20"/>
                <w:szCs w:val="20"/>
              </w:rPr>
              <w:t xml:space="preserve"> w stanach zagrożenia </w:t>
            </w:r>
            <w:proofErr w:type="spellStart"/>
            <w:r w:rsidR="00625C97">
              <w:rPr>
                <w:rFonts w:ascii="Arial Narrow" w:hAnsi="Arial Narrow" w:cs="Arial Narrow"/>
                <w:sz w:val="20"/>
                <w:szCs w:val="20"/>
              </w:rPr>
              <w:t>zycia</w:t>
            </w:r>
            <w:proofErr w:type="spellEnd"/>
            <w:r w:rsidR="00625C97">
              <w:rPr>
                <w:rFonts w:ascii="Arial Narrow" w:hAnsi="Arial Narrow" w:cs="Arial Narrow"/>
                <w:sz w:val="20"/>
                <w:szCs w:val="20"/>
              </w:rPr>
              <w:t xml:space="preserve">, </w:t>
            </w: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J. </w:t>
            </w:r>
            <w:proofErr w:type="spellStart"/>
            <w:r w:rsidRPr="00625C97">
              <w:rPr>
                <w:rFonts w:ascii="Arial Narrow" w:hAnsi="Arial Narrow" w:cs="Arial Narrow"/>
                <w:sz w:val="20"/>
                <w:szCs w:val="20"/>
              </w:rPr>
              <w:t>Antoniuk</w:t>
            </w:r>
            <w:proofErr w:type="spellEnd"/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, </w:t>
            </w:r>
            <w:r w:rsidR="00625C97"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M. </w:t>
            </w:r>
            <w:proofErr w:type="spellStart"/>
            <w:r w:rsidRPr="00625C97">
              <w:rPr>
                <w:rFonts w:ascii="Arial Narrow" w:hAnsi="Arial Narrow" w:cs="Arial Narrow"/>
                <w:sz w:val="20"/>
                <w:szCs w:val="20"/>
              </w:rPr>
              <w:t>Arendarczyk</w:t>
            </w:r>
            <w:proofErr w:type="spellEnd"/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, PZWL 2009 </w:t>
            </w:r>
          </w:p>
          <w:p w:rsidR="003E5E73" w:rsidRPr="00625C97" w:rsidRDefault="003E5E73" w:rsidP="00625C97">
            <w:pPr>
              <w:numPr>
                <w:ilvl w:val="0"/>
                <w:numId w:val="2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Anes</w:t>
            </w:r>
            <w:r w:rsidR="00625C97">
              <w:rPr>
                <w:rFonts w:ascii="Arial Narrow" w:hAnsi="Arial Narrow" w:cs="Arial Narrow"/>
                <w:sz w:val="20"/>
                <w:szCs w:val="20"/>
              </w:rPr>
              <w:t xml:space="preserve">tezjologia i intensywna opieka. </w:t>
            </w: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Klinka i </w:t>
            </w:r>
            <w:r w:rsidR="00625C97" w:rsidRPr="00625C97">
              <w:rPr>
                <w:rFonts w:ascii="Arial Narrow" w:hAnsi="Arial Narrow" w:cs="Arial Narrow"/>
                <w:sz w:val="20"/>
                <w:szCs w:val="20"/>
              </w:rPr>
              <w:t>pielęgniarstwo</w:t>
            </w:r>
            <w:r w:rsidR="00625C97">
              <w:rPr>
                <w:rFonts w:ascii="Arial Narrow" w:hAnsi="Arial Narrow" w:cs="Arial Narrow"/>
                <w:sz w:val="20"/>
                <w:szCs w:val="20"/>
              </w:rPr>
              <w:t>,</w:t>
            </w: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 D</w:t>
            </w:r>
            <w:r w:rsidR="00625C97"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proofErr w:type="spellStart"/>
            <w:r w:rsidR="00625C97">
              <w:rPr>
                <w:rFonts w:ascii="Arial Narrow" w:hAnsi="Arial Narrow" w:cs="Arial Narrow"/>
                <w:sz w:val="20"/>
                <w:szCs w:val="20"/>
              </w:rPr>
              <w:t>Dyk</w:t>
            </w:r>
            <w:proofErr w:type="spellEnd"/>
            <w:r w:rsidR="00625C97">
              <w:rPr>
                <w:rFonts w:ascii="Arial Narrow" w:hAnsi="Arial Narrow" w:cs="Arial Narrow"/>
                <w:sz w:val="20"/>
                <w:szCs w:val="20"/>
              </w:rPr>
              <w:t xml:space="preserve">, L. Wołowicka, </w:t>
            </w:r>
            <w:r w:rsidR="00625C97"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625C97">
              <w:rPr>
                <w:rFonts w:ascii="Arial Narrow" w:hAnsi="Arial Narrow" w:cs="Arial Narrow"/>
                <w:sz w:val="20"/>
                <w:szCs w:val="20"/>
              </w:rPr>
              <w:t>PZWL 2014</w:t>
            </w:r>
          </w:p>
        </w:tc>
      </w:tr>
      <w:tr w:rsidR="003E5E73" w:rsidRPr="00625C97" w:rsidTr="00DF0093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 xml:space="preserve">LITERATURA 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UZUPEŁNIAJĄCA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 w:rsidP="00625C97">
            <w:pPr>
              <w:numPr>
                <w:ilvl w:val="0"/>
                <w:numId w:val="3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Leczenie bólu; J. </w:t>
            </w:r>
            <w:proofErr w:type="spellStart"/>
            <w:r w:rsidRPr="00625C97">
              <w:rPr>
                <w:rFonts w:ascii="Arial Narrow" w:hAnsi="Arial Narrow" w:cs="Arial Narrow"/>
                <w:sz w:val="20"/>
                <w:szCs w:val="20"/>
              </w:rPr>
              <w:t>Wordliczek</w:t>
            </w:r>
            <w:proofErr w:type="spellEnd"/>
            <w:r w:rsidRPr="00625C97">
              <w:rPr>
                <w:rFonts w:ascii="Arial Narrow" w:hAnsi="Arial Narrow" w:cs="Arial Narrow"/>
                <w:sz w:val="20"/>
                <w:szCs w:val="20"/>
              </w:rPr>
              <w:t>, J. Dobrogowski; PZWL 2011</w:t>
            </w:r>
          </w:p>
        </w:tc>
      </w:tr>
      <w:tr w:rsidR="003E5E73" w:rsidRPr="00625C97" w:rsidTr="00DF0093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keepNext/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METODY NAUCZANIA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(</w:t>
            </w:r>
            <w:r w:rsidRPr="00625C97">
              <w:rPr>
                <w:rFonts w:ascii="Arial Narrow" w:hAnsi="Arial Narrow" w:cs="Arial Narrow"/>
                <w:sz w:val="20"/>
                <w:szCs w:val="20"/>
              </w:rPr>
              <w:t xml:space="preserve">z podziałem na 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zajęcia w formie bezpośredniej i e-learning)</w:t>
            </w:r>
          </w:p>
          <w:p w:rsidR="003E5E73" w:rsidRPr="00625C97" w:rsidRDefault="003E5E73">
            <w:pPr>
              <w:keepNext/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autoSpaceDE w:val="0"/>
              <w:spacing w:after="0"/>
              <w:jc w:val="both"/>
              <w:textAlignment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W formie bezpośredniej:</w:t>
            </w:r>
          </w:p>
          <w:p w:rsidR="003E5E73" w:rsidRPr="00625C97" w:rsidRDefault="003E5E7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3E5E73" w:rsidRPr="00625C97" w:rsidRDefault="003E5E7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wykład z elementami dyskusji</w:t>
            </w:r>
          </w:p>
          <w:p w:rsidR="003E5E73" w:rsidRPr="00625C97" w:rsidRDefault="003E5E7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W formie e-learning:</w:t>
            </w:r>
          </w:p>
        </w:tc>
      </w:tr>
      <w:tr w:rsidR="003E5E73" w:rsidRPr="00625C97" w:rsidTr="00DF0093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POMOCE NAUKOWE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autoSpaceDE w:val="0"/>
              <w:snapToGrid w:val="0"/>
              <w:spacing w:after="0"/>
              <w:jc w:val="both"/>
              <w:textAlignment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Prezentacja multimedialna</w:t>
            </w:r>
          </w:p>
        </w:tc>
      </w:tr>
      <w:tr w:rsidR="003E5E73" w:rsidRPr="00625C97" w:rsidTr="00DF0093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PROJEKT</w:t>
            </w:r>
          </w:p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  <w:lang w:val="sv-SE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autoSpaceDE w:val="0"/>
              <w:snapToGrid w:val="0"/>
              <w:spacing w:after="0"/>
              <w:jc w:val="both"/>
              <w:textAlignment w:val="center"/>
              <w:rPr>
                <w:rFonts w:ascii="Arial Narrow" w:hAnsi="Arial Narrow" w:cs="Arial Narrow"/>
                <w:sz w:val="20"/>
                <w:szCs w:val="20"/>
                <w:lang w:val="sv-SE"/>
              </w:rPr>
            </w:pPr>
          </w:p>
        </w:tc>
      </w:tr>
      <w:tr w:rsidR="003E5E73" w:rsidRPr="00625C97" w:rsidTr="00DF0093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spacing w:after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lastRenderedPageBreak/>
              <w:t>SPOSÓB ZALICZENIA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autoSpaceDE w:val="0"/>
              <w:snapToGrid w:val="0"/>
              <w:spacing w:after="0"/>
              <w:jc w:val="both"/>
              <w:textAlignment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sz w:val="20"/>
                <w:szCs w:val="20"/>
              </w:rPr>
              <w:t>Zaliczenie pisemne</w:t>
            </w:r>
          </w:p>
        </w:tc>
      </w:tr>
      <w:tr w:rsidR="003E5E73" w:rsidRPr="00625C97" w:rsidTr="00DF0093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E73" w:rsidRPr="00625C97" w:rsidRDefault="003E5E73">
            <w:pPr>
              <w:spacing w:after="0"/>
              <w:rPr>
                <w:rFonts w:ascii="Arial Narrow" w:hAnsi="Arial Narrow" w:cs="Arial Narrow"/>
                <w:sz w:val="20"/>
                <w:szCs w:val="20"/>
              </w:rPr>
            </w:pPr>
            <w:r w:rsidRPr="00625C97">
              <w:rPr>
                <w:rFonts w:ascii="Arial Narrow" w:hAnsi="Arial Narrow" w:cs="Arial Narrow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E73" w:rsidRPr="00625C97" w:rsidRDefault="004D7748" w:rsidP="004D7748">
            <w:pPr>
              <w:autoSpaceDE w:val="0"/>
              <w:snapToGrid w:val="0"/>
              <w:spacing w:after="0"/>
              <w:jc w:val="both"/>
              <w:textAlignment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3E5E73" w:rsidRPr="00625C97" w:rsidRDefault="003E5E73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3E5E73" w:rsidRPr="00625C97" w:rsidRDefault="003E5E73">
      <w:pPr>
        <w:pStyle w:val="Stopka"/>
        <w:rPr>
          <w:rFonts w:ascii="Arial Narrow" w:hAnsi="Arial Narrow"/>
          <w:sz w:val="20"/>
          <w:szCs w:val="20"/>
        </w:rPr>
      </w:pPr>
      <w:r w:rsidRPr="00625C97">
        <w:rPr>
          <w:rFonts w:ascii="Arial Narrow" w:hAnsi="Arial Narrow" w:cs="Calibri"/>
          <w:i/>
          <w:sz w:val="20"/>
          <w:szCs w:val="20"/>
        </w:rPr>
        <w:t>*</w:t>
      </w:r>
      <w:r w:rsidRPr="00625C97">
        <w:rPr>
          <w:rFonts w:ascii="Arial Narrow" w:hAnsi="Arial Narrow"/>
          <w:i/>
          <w:sz w:val="20"/>
          <w:szCs w:val="20"/>
        </w:rPr>
        <w:t xml:space="preserve"> W-wykład, </w:t>
      </w:r>
      <w:proofErr w:type="spellStart"/>
      <w:r w:rsidRPr="00625C97">
        <w:rPr>
          <w:rFonts w:ascii="Arial Narrow" w:hAnsi="Arial Narrow"/>
          <w:i/>
          <w:sz w:val="20"/>
          <w:szCs w:val="20"/>
        </w:rPr>
        <w:t>ćw</w:t>
      </w:r>
      <w:proofErr w:type="spellEnd"/>
      <w:r w:rsidRPr="00625C97">
        <w:rPr>
          <w:rFonts w:ascii="Arial Narrow" w:hAnsi="Arial Narrow"/>
          <w:i/>
          <w:sz w:val="20"/>
          <w:szCs w:val="20"/>
        </w:rPr>
        <w:t>- ćwiczenia, lab- laboratorium, pro- projekt, e- e-learning</w:t>
      </w:r>
    </w:p>
    <w:p w:rsidR="007117EE" w:rsidRPr="00625C97" w:rsidRDefault="007117EE">
      <w:pPr>
        <w:rPr>
          <w:rFonts w:ascii="Arial Narrow" w:hAnsi="Arial Narrow"/>
          <w:sz w:val="20"/>
          <w:szCs w:val="20"/>
        </w:rPr>
      </w:pPr>
    </w:p>
    <w:sectPr w:rsidR="007117EE" w:rsidRPr="00625C97" w:rsidSect="00625C9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D6253E"/>
    <w:multiLevelType w:val="hybridMultilevel"/>
    <w:tmpl w:val="EE001D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A50AF9"/>
    <w:multiLevelType w:val="hybridMultilevel"/>
    <w:tmpl w:val="98EAD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7766D"/>
    <w:multiLevelType w:val="hybridMultilevel"/>
    <w:tmpl w:val="085AE3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A2E57"/>
    <w:rsid w:val="00240C94"/>
    <w:rsid w:val="00247EC6"/>
    <w:rsid w:val="003E5E73"/>
    <w:rsid w:val="004D7748"/>
    <w:rsid w:val="00625C97"/>
    <w:rsid w:val="006F55B8"/>
    <w:rsid w:val="007117EE"/>
    <w:rsid w:val="00987165"/>
    <w:rsid w:val="009F5133"/>
    <w:rsid w:val="00BD4F04"/>
    <w:rsid w:val="00CA2E57"/>
    <w:rsid w:val="00D73C4B"/>
    <w:rsid w:val="00DF0093"/>
    <w:rsid w:val="00E80357"/>
    <w:rsid w:val="00E9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C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Nagwek1">
    <w:name w:val="heading 1"/>
    <w:basedOn w:val="Nagwek10"/>
    <w:next w:val="Tekstpodstawowy"/>
    <w:qFormat/>
    <w:rsid w:val="00D73C4B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Nagwek10"/>
    <w:next w:val="Tekstpodstawowy"/>
    <w:qFormat/>
    <w:rsid w:val="00D73C4B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gwek3">
    <w:name w:val="heading 3"/>
    <w:basedOn w:val="Nagwek10"/>
    <w:next w:val="Tekstpodstawowy"/>
    <w:qFormat/>
    <w:rsid w:val="00D73C4B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73C4B"/>
  </w:style>
  <w:style w:type="character" w:customStyle="1" w:styleId="StopkaZnak">
    <w:name w:val="Stopka Znak"/>
    <w:rsid w:val="00D73C4B"/>
    <w:rPr>
      <w:rFonts w:eastAsia="Times New Roman"/>
    </w:rPr>
  </w:style>
  <w:style w:type="character" w:styleId="Hipercze">
    <w:name w:val="Hyperlink"/>
    <w:rsid w:val="00D73C4B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73C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73C4B"/>
    <w:pPr>
      <w:spacing w:after="120"/>
    </w:pPr>
  </w:style>
  <w:style w:type="paragraph" w:styleId="Lista">
    <w:name w:val="List"/>
    <w:basedOn w:val="Tekstpodstawowy"/>
    <w:rsid w:val="00D73C4B"/>
    <w:rPr>
      <w:rFonts w:cs="Mangal"/>
    </w:rPr>
  </w:style>
  <w:style w:type="paragraph" w:customStyle="1" w:styleId="Podpis1">
    <w:name w:val="Podpis1"/>
    <w:basedOn w:val="Normalny"/>
    <w:rsid w:val="00D73C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73C4B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D73C4B"/>
    <w:pPr>
      <w:ind w:left="720"/>
    </w:pPr>
  </w:style>
  <w:style w:type="paragraph" w:styleId="Stopka">
    <w:name w:val="footer"/>
    <w:basedOn w:val="Normalny"/>
    <w:rsid w:val="00D73C4B"/>
    <w:pPr>
      <w:spacing w:after="0" w:line="240" w:lineRule="auto"/>
    </w:pPr>
  </w:style>
  <w:style w:type="paragraph" w:customStyle="1" w:styleId="Zawartotabeli">
    <w:name w:val="Zawartość tabeli"/>
    <w:basedOn w:val="Normalny"/>
    <w:rsid w:val="00D73C4B"/>
    <w:pPr>
      <w:suppressLineNumbers/>
    </w:pPr>
  </w:style>
  <w:style w:type="paragraph" w:customStyle="1" w:styleId="Nagwektabeli">
    <w:name w:val="Nagłówek tabeli"/>
    <w:basedOn w:val="Zawartotabeli"/>
    <w:rsid w:val="00D73C4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5</cp:revision>
  <cp:lastPrinted>2014-07-25T13:25:00Z</cp:lastPrinted>
  <dcterms:created xsi:type="dcterms:W3CDTF">2015-05-18T09:48:00Z</dcterms:created>
  <dcterms:modified xsi:type="dcterms:W3CDTF">2015-05-21T12:56:00Z</dcterms:modified>
</cp:coreProperties>
</file>